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5E" w:rsidRDefault="00182D5E" w:rsidP="00182D5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-716915</wp:posOffset>
            </wp:positionV>
            <wp:extent cx="7549515" cy="3268980"/>
            <wp:effectExtent l="19050" t="0" r="0" b="0"/>
            <wp:wrapNone/>
            <wp:docPr id="2" name="Рисунок 2" descr="Бланк письма филиала с угловыми реквизи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 филиала с угловыми реквизит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D5E" w:rsidRDefault="00182D5E" w:rsidP="00182D5E"/>
    <w:p w:rsidR="00182D5E" w:rsidRDefault="00182D5E" w:rsidP="00182D5E"/>
    <w:p w:rsidR="00182D5E" w:rsidRDefault="00182D5E" w:rsidP="00182D5E">
      <w:pPr>
        <w:rPr>
          <w:sz w:val="16"/>
          <w:szCs w:val="16"/>
        </w:rPr>
      </w:pPr>
    </w:p>
    <w:p w:rsidR="00182D5E" w:rsidRPr="00192CC9" w:rsidRDefault="00182D5E" w:rsidP="00182D5E">
      <w:pPr>
        <w:rPr>
          <w:sz w:val="16"/>
          <w:szCs w:val="16"/>
        </w:rPr>
      </w:pPr>
    </w:p>
    <w:tbl>
      <w:tblPr>
        <w:tblW w:w="9682" w:type="dxa"/>
        <w:tblInd w:w="-72" w:type="dxa"/>
        <w:tblLook w:val="01E0"/>
      </w:tblPr>
      <w:tblGrid>
        <w:gridCol w:w="5142"/>
        <w:gridCol w:w="4540"/>
      </w:tblGrid>
      <w:tr w:rsidR="00182D5E" w:rsidRPr="009C7FBB" w:rsidTr="00B117AE">
        <w:tc>
          <w:tcPr>
            <w:tcW w:w="5142" w:type="dxa"/>
          </w:tcPr>
          <w:p w:rsidR="00182D5E" w:rsidRPr="00345685" w:rsidRDefault="00182D5E" w:rsidP="00B117AE">
            <w:pPr>
              <w:ind w:left="72"/>
              <w:jc w:val="center"/>
              <w:rPr>
                <w:rFonts w:ascii="RussianRail G Pro" w:hAnsi="RussianRail G Pro"/>
              </w:rPr>
            </w:pPr>
            <w:r w:rsidRPr="00345685">
              <w:rPr>
                <w:rFonts w:ascii="RussianRail G Pro" w:hAnsi="RussianRail G Pro"/>
                <w:sz w:val="22"/>
                <w:szCs w:val="22"/>
              </w:rPr>
              <w:t>ФИЛИАЛ ОАО «РЖД»</w:t>
            </w:r>
          </w:p>
          <w:p w:rsidR="00182D5E" w:rsidRDefault="00182D5E" w:rsidP="00B117AE">
            <w:pPr>
              <w:ind w:left="72"/>
              <w:jc w:val="center"/>
              <w:rPr>
                <w:rFonts w:ascii="RussianRail G Pro Medium" w:hAnsi="RussianRail G Pro Medium"/>
              </w:rPr>
            </w:pPr>
            <w:r>
              <w:rPr>
                <w:rFonts w:ascii="RussianRail G Pro Medium" w:hAnsi="RussianRail G Pro Medium"/>
                <w:sz w:val="22"/>
                <w:szCs w:val="22"/>
              </w:rPr>
              <w:t>ЦЕ</w:t>
            </w:r>
            <w:r w:rsidR="007B41F5">
              <w:rPr>
                <w:rFonts w:ascii="RussianRail G Pro Medium" w:hAnsi="RussianRail G Pro Medium"/>
                <w:sz w:val="22"/>
                <w:szCs w:val="22"/>
              </w:rPr>
              <w:t>Н</w:t>
            </w:r>
            <w:r>
              <w:rPr>
                <w:rFonts w:ascii="RussianRail G Pro Medium" w:hAnsi="RussianRail G Pro Medium"/>
                <w:sz w:val="22"/>
                <w:szCs w:val="22"/>
              </w:rPr>
              <w:t>ТРАЛЬНАЯ ДИРЕКЦИЯ</w:t>
            </w:r>
          </w:p>
          <w:p w:rsidR="00182D5E" w:rsidRDefault="00182D5E" w:rsidP="00B117AE">
            <w:pPr>
              <w:ind w:left="72"/>
              <w:jc w:val="center"/>
              <w:rPr>
                <w:rFonts w:ascii="RussianRail G Pro Medium" w:hAnsi="RussianRail G Pro Medium"/>
              </w:rPr>
            </w:pPr>
            <w:r>
              <w:rPr>
                <w:rFonts w:ascii="RussianRail G Pro Medium" w:hAnsi="RussianRail G Pro Medium"/>
                <w:sz w:val="22"/>
                <w:szCs w:val="22"/>
              </w:rPr>
              <w:t>ИНФРАСТРУКТУРЫ</w:t>
            </w:r>
          </w:p>
          <w:p w:rsidR="00182D5E" w:rsidRDefault="00182D5E" w:rsidP="00B117AE">
            <w:pPr>
              <w:ind w:left="72"/>
              <w:jc w:val="center"/>
              <w:rPr>
                <w:rFonts w:ascii="RussianRail G Pro Medium" w:hAnsi="RussianRail G Pro Medium"/>
              </w:rPr>
            </w:pPr>
            <w:proofErr w:type="gramStart"/>
            <w:r>
              <w:rPr>
                <w:rFonts w:ascii="RussianRail G Pro Medium" w:hAnsi="RussianRail G Pro Medium"/>
                <w:sz w:val="22"/>
                <w:szCs w:val="22"/>
              </w:rPr>
              <w:t>СЕВЕРО-КАВКАЗСКАЯ</w:t>
            </w:r>
            <w:proofErr w:type="gramEnd"/>
          </w:p>
          <w:p w:rsidR="00182D5E" w:rsidRPr="00DF14F0" w:rsidRDefault="00182D5E" w:rsidP="00B117AE">
            <w:pPr>
              <w:ind w:left="72"/>
              <w:jc w:val="center"/>
              <w:rPr>
                <w:rFonts w:ascii="RussianRail G Pro Medium" w:hAnsi="RussianRail G Pro Medium"/>
              </w:rPr>
            </w:pPr>
            <w:r w:rsidRPr="00DF14F0">
              <w:rPr>
                <w:rFonts w:ascii="RussianRail G Pro Medium" w:hAnsi="RussianRail G Pro Medium"/>
                <w:sz w:val="22"/>
                <w:szCs w:val="22"/>
              </w:rPr>
              <w:t xml:space="preserve"> ДИРЕКЦИ</w:t>
            </w:r>
            <w:smartTag w:uri="urn:schemas-microsoft-com:office:smarttags" w:element="PersonName">
              <w:r w:rsidRPr="00DF14F0">
                <w:rPr>
                  <w:rFonts w:ascii="RussianRail G Pro Medium" w:hAnsi="RussianRail G Pro Medium"/>
                  <w:sz w:val="22"/>
                  <w:szCs w:val="22"/>
                </w:rPr>
                <w:t>Я</w:t>
              </w:r>
            </w:smartTag>
            <w:r w:rsidRPr="00DF14F0">
              <w:rPr>
                <w:rFonts w:ascii="RussianRail G Pro Medium" w:hAnsi="RussianRail G Pro Medium"/>
                <w:sz w:val="22"/>
                <w:szCs w:val="22"/>
              </w:rPr>
              <w:t xml:space="preserve"> ИНФРАСТРУКТУРЫ</w:t>
            </w:r>
          </w:p>
          <w:p w:rsidR="00182D5E" w:rsidRPr="00003B0A" w:rsidRDefault="00182D5E" w:rsidP="00B117AE">
            <w:pPr>
              <w:ind w:left="72"/>
              <w:jc w:val="center"/>
            </w:pPr>
            <w:r>
              <w:rPr>
                <w:rFonts w:ascii="RussianRail G Pro Medium" w:hAnsi="RussianRail G Pro Medium"/>
                <w:sz w:val="22"/>
                <w:szCs w:val="22"/>
              </w:rPr>
              <w:t>МИНЕРАЛОВОДСКАЯ</w:t>
            </w:r>
            <w:r w:rsidRPr="00705B1F">
              <w:rPr>
                <w:rFonts w:ascii="RussianRail G Pro Medium" w:hAnsi="RussianRail G Pro Medium"/>
                <w:sz w:val="22"/>
                <w:szCs w:val="22"/>
              </w:rPr>
              <w:t xml:space="preserve"> ДИСТАНЦИ</w:t>
            </w:r>
            <w:smartTag w:uri="urn:schemas-microsoft-com:office:smarttags" w:element="PersonName">
              <w:r w:rsidRPr="00705B1F">
                <w:rPr>
                  <w:rFonts w:ascii="RussianRail G Pro Medium" w:hAnsi="RussianRail G Pro Medium"/>
                  <w:sz w:val="22"/>
                  <w:szCs w:val="22"/>
                </w:rPr>
                <w:t>Я</w:t>
              </w:r>
            </w:smartTag>
            <w:r w:rsidRPr="00705B1F">
              <w:rPr>
                <w:rFonts w:ascii="RussianRail G Pro Medium" w:hAnsi="RussianRail G Pro Medium"/>
                <w:sz w:val="22"/>
                <w:szCs w:val="22"/>
              </w:rPr>
              <w:t xml:space="preserve"> </w:t>
            </w:r>
            <w:r>
              <w:rPr>
                <w:rFonts w:ascii="RussianRail G Pro Medium" w:hAnsi="RussianRail G Pro Medium"/>
                <w:sz w:val="22"/>
                <w:szCs w:val="22"/>
              </w:rPr>
              <w:t>ПУТИ</w:t>
            </w:r>
          </w:p>
        </w:tc>
        <w:tc>
          <w:tcPr>
            <w:tcW w:w="4540" w:type="dxa"/>
            <w:vMerge w:val="restart"/>
          </w:tcPr>
          <w:p w:rsidR="00182D5E" w:rsidRDefault="00182D5E" w:rsidP="00B117AE">
            <w:pPr>
              <w:spacing w:line="280" w:lineRule="exact"/>
              <w:rPr>
                <w:sz w:val="28"/>
                <w:szCs w:val="28"/>
              </w:rPr>
            </w:pPr>
          </w:p>
          <w:p w:rsidR="000D41A8" w:rsidRDefault="00EA0FEB" w:rsidP="00EA0F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82D5E">
              <w:rPr>
                <w:sz w:val="28"/>
                <w:szCs w:val="28"/>
              </w:rPr>
              <w:t xml:space="preserve">Главе </w:t>
            </w:r>
            <w:r w:rsidR="00BE45FE">
              <w:rPr>
                <w:sz w:val="28"/>
                <w:szCs w:val="28"/>
              </w:rPr>
              <w:t>города</w:t>
            </w:r>
            <w:r w:rsidR="00D43288">
              <w:rPr>
                <w:sz w:val="28"/>
                <w:szCs w:val="28"/>
              </w:rPr>
              <w:t>-курорта</w:t>
            </w:r>
          </w:p>
          <w:p w:rsidR="00182D5E" w:rsidRDefault="000D41A8" w:rsidP="00EA0F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43288">
              <w:rPr>
                <w:sz w:val="28"/>
                <w:szCs w:val="28"/>
              </w:rPr>
              <w:t>Кисловодск</w:t>
            </w:r>
          </w:p>
          <w:p w:rsidR="00182D5E" w:rsidRDefault="00EA0FEB" w:rsidP="00EA0F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43288">
              <w:rPr>
                <w:sz w:val="28"/>
                <w:szCs w:val="28"/>
              </w:rPr>
              <w:t>Е.И.Моисееву</w:t>
            </w:r>
          </w:p>
          <w:p w:rsidR="00182D5E" w:rsidRPr="00CF49F5" w:rsidRDefault="00182D5E" w:rsidP="00B117AE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</w:tc>
      </w:tr>
      <w:tr w:rsidR="00182D5E" w:rsidRPr="007E6425" w:rsidTr="00B117AE">
        <w:trPr>
          <w:trHeight w:val="966"/>
        </w:trPr>
        <w:tc>
          <w:tcPr>
            <w:tcW w:w="5142" w:type="dxa"/>
          </w:tcPr>
          <w:p w:rsidR="00182D5E" w:rsidRPr="005549EC" w:rsidRDefault="00182D5E" w:rsidP="00B117AE">
            <w:pPr>
              <w:jc w:val="center"/>
              <w:rPr>
                <w:rFonts w:ascii="RussianRail G Pro" w:hAnsi="RussianRail G Pro"/>
                <w:sz w:val="14"/>
                <w:szCs w:val="14"/>
              </w:rPr>
            </w:pPr>
          </w:p>
          <w:p w:rsidR="00182D5E" w:rsidRPr="00FF6A49" w:rsidRDefault="00182D5E" w:rsidP="00B117AE">
            <w:pPr>
              <w:ind w:left="72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ул. Ленина, 2,</w:t>
            </w:r>
            <w:r w:rsidRPr="00FF6A49">
              <w:rPr>
                <w:rFonts w:ascii="RussianRail G Pro" w:hAnsi="RussianRail G Pro"/>
                <w:sz w:val="16"/>
                <w:szCs w:val="16"/>
              </w:rPr>
              <w:t xml:space="preserve"> </w:t>
            </w:r>
          </w:p>
          <w:p w:rsidR="00182D5E" w:rsidRPr="00FF6A49" w:rsidRDefault="00182D5E" w:rsidP="00B117AE">
            <w:pPr>
              <w:ind w:left="72"/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FF6A49">
              <w:rPr>
                <w:rFonts w:ascii="RussianRail G Pro" w:hAnsi="RussianRail G Pro"/>
                <w:sz w:val="16"/>
                <w:szCs w:val="16"/>
              </w:rPr>
              <w:t xml:space="preserve">г. </w:t>
            </w:r>
            <w:r>
              <w:rPr>
                <w:rFonts w:ascii="RussianRail G Pro" w:hAnsi="RussianRail G Pro"/>
                <w:sz w:val="16"/>
                <w:szCs w:val="16"/>
              </w:rPr>
              <w:t>Минеральные Воды</w:t>
            </w:r>
            <w:r w:rsidRPr="00FF6A49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  <w:r>
              <w:rPr>
                <w:rFonts w:ascii="RussianRail G Pro" w:hAnsi="RussianRail G Pro"/>
                <w:sz w:val="16"/>
                <w:szCs w:val="16"/>
              </w:rPr>
              <w:t>357200</w:t>
            </w:r>
            <w:r w:rsidRPr="00FF6A49">
              <w:rPr>
                <w:rFonts w:ascii="RussianRail G Pro" w:hAnsi="RussianRail G Pro"/>
                <w:sz w:val="16"/>
                <w:szCs w:val="16"/>
              </w:rPr>
              <w:t>,</w:t>
            </w:r>
          </w:p>
          <w:p w:rsidR="00182D5E" w:rsidRPr="00FF6A49" w:rsidRDefault="00182D5E" w:rsidP="00B117AE">
            <w:pPr>
              <w:ind w:left="72"/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FF6A49">
              <w:rPr>
                <w:rFonts w:ascii="RussianRail G Pro" w:hAnsi="RussianRail G Pro"/>
                <w:sz w:val="16"/>
                <w:szCs w:val="16"/>
              </w:rPr>
              <w:t xml:space="preserve">Тел.: </w:t>
            </w:r>
            <w:r>
              <w:rPr>
                <w:rFonts w:ascii="RussianRail G Pro" w:hAnsi="RussianRail G Pro"/>
                <w:sz w:val="16"/>
                <w:szCs w:val="16"/>
              </w:rPr>
              <w:t>(87922) 46-072, факс: (87922) 46-072</w:t>
            </w:r>
          </w:p>
          <w:p w:rsidR="00182D5E" w:rsidRPr="00705B1F" w:rsidRDefault="00182D5E" w:rsidP="00B117AE">
            <w:pPr>
              <w:ind w:left="72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  <w:lang w:val="en-US"/>
              </w:rPr>
              <w:t>www</w:t>
            </w:r>
            <w:r w:rsidRPr="00705B1F">
              <w:rPr>
                <w:rFonts w:ascii="RussianRail G Pro" w:hAnsi="RussianRail G Pro"/>
                <w:sz w:val="16"/>
                <w:szCs w:val="16"/>
              </w:rPr>
              <w:t>.</w:t>
            </w:r>
            <w:proofErr w:type="spellStart"/>
            <w:r>
              <w:rPr>
                <w:rFonts w:ascii="RussianRail G Pro" w:hAnsi="RussianRail G Pro"/>
                <w:sz w:val="16"/>
                <w:szCs w:val="16"/>
                <w:lang w:val="en-US"/>
              </w:rPr>
              <w:t>skzd</w:t>
            </w:r>
            <w:proofErr w:type="spellEnd"/>
            <w:r w:rsidRPr="00705B1F">
              <w:rPr>
                <w:rFonts w:ascii="RussianRail G Pro" w:hAnsi="RussianRail G Pro"/>
                <w:sz w:val="16"/>
                <w:szCs w:val="16"/>
              </w:rPr>
              <w:t>.</w:t>
            </w:r>
            <w:proofErr w:type="spellStart"/>
            <w:r>
              <w:rPr>
                <w:rFonts w:ascii="RussianRail G Pro" w:hAnsi="RussianRail G Pro"/>
                <w:sz w:val="16"/>
                <w:szCs w:val="16"/>
                <w:lang w:val="en-US"/>
              </w:rPr>
              <w:t>rzd</w:t>
            </w:r>
            <w:proofErr w:type="spellEnd"/>
            <w:r w:rsidRPr="00705B1F">
              <w:rPr>
                <w:rFonts w:ascii="RussianRail G Pro" w:hAnsi="RussianRail G Pro"/>
                <w:sz w:val="16"/>
                <w:szCs w:val="16"/>
              </w:rPr>
              <w:t>.</w:t>
            </w:r>
            <w:proofErr w:type="spellStart"/>
            <w:r>
              <w:rPr>
                <w:rFonts w:ascii="RussianRail G Pro" w:hAnsi="RussianRail G Pro"/>
                <w:sz w:val="16"/>
                <w:szCs w:val="16"/>
                <w:lang w:val="en-US"/>
              </w:rPr>
              <w:t>ru</w:t>
            </w:r>
            <w:proofErr w:type="spellEnd"/>
          </w:p>
          <w:p w:rsidR="00182D5E" w:rsidRPr="00705B1F" w:rsidRDefault="00182D5E" w:rsidP="00B117AE">
            <w:pPr>
              <w:tabs>
                <w:tab w:val="left" w:pos="3510"/>
              </w:tabs>
              <w:ind w:left="72"/>
              <w:rPr>
                <w:rFonts w:ascii="RussianRail G Pro" w:hAnsi="RussianRail G Pro"/>
                <w:sz w:val="16"/>
                <w:szCs w:val="16"/>
              </w:rPr>
            </w:pPr>
            <w:r w:rsidRPr="00705B1F">
              <w:rPr>
                <w:rFonts w:ascii="RussianRail G Pro" w:hAnsi="RussianRail G Pro"/>
                <w:sz w:val="16"/>
                <w:szCs w:val="16"/>
              </w:rPr>
              <w:tab/>
            </w:r>
          </w:p>
          <w:p w:rsidR="00182D5E" w:rsidRPr="007E6425" w:rsidRDefault="00182D5E" w:rsidP="00281774">
            <w:pPr>
              <w:ind w:left="72"/>
            </w:pPr>
            <w:r>
              <w:rPr>
                <w:rFonts w:ascii="RussianRail G Pro" w:hAnsi="RussianRail G Pro"/>
                <w:sz w:val="18"/>
                <w:szCs w:val="18"/>
              </w:rPr>
              <w:t>«</w:t>
            </w:r>
            <w:r w:rsidR="00E87FE9">
              <w:rPr>
                <w:rFonts w:ascii="RussianRail G Pro" w:hAnsi="RussianRail G Pro"/>
                <w:sz w:val="18"/>
                <w:szCs w:val="18"/>
              </w:rPr>
              <w:t xml:space="preserve">     </w:t>
            </w:r>
            <w:r>
              <w:rPr>
                <w:rFonts w:ascii="RussianRail G Pro" w:hAnsi="RussianRail G Pro"/>
                <w:sz w:val="18"/>
                <w:szCs w:val="18"/>
              </w:rPr>
              <w:t xml:space="preserve">» </w:t>
            </w:r>
            <w:r w:rsidR="00193258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 w:rsidR="00281774">
              <w:rPr>
                <w:rFonts w:ascii="RussianRail G Pro" w:hAnsi="RussianRail G Pro"/>
                <w:sz w:val="18"/>
                <w:szCs w:val="18"/>
              </w:rPr>
              <w:t>февраля</w:t>
            </w:r>
            <w:r w:rsidR="00193258">
              <w:rPr>
                <w:rFonts w:ascii="RussianRail G Pro" w:hAnsi="RussianRail G Pro"/>
                <w:sz w:val="18"/>
                <w:szCs w:val="18"/>
              </w:rPr>
              <w:t xml:space="preserve">  202</w:t>
            </w:r>
            <w:r w:rsidR="00281774">
              <w:rPr>
                <w:rFonts w:ascii="RussianRail G Pro" w:hAnsi="RussianRail G Pro"/>
                <w:sz w:val="18"/>
                <w:szCs w:val="18"/>
              </w:rPr>
              <w:t>3</w:t>
            </w:r>
            <w:r w:rsidR="00193258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 w:rsidRPr="00705B1F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 w:rsidR="00C733B9">
              <w:rPr>
                <w:rFonts w:ascii="RussianRail G Pro" w:hAnsi="RussianRail G Pro"/>
                <w:sz w:val="18"/>
                <w:szCs w:val="18"/>
              </w:rPr>
              <w:t xml:space="preserve">г.  № </w:t>
            </w:r>
          </w:p>
        </w:tc>
        <w:tc>
          <w:tcPr>
            <w:tcW w:w="4540" w:type="dxa"/>
            <w:vMerge/>
          </w:tcPr>
          <w:p w:rsidR="00182D5E" w:rsidRPr="007E6425" w:rsidRDefault="00182D5E" w:rsidP="00B117AE">
            <w:pPr>
              <w:jc w:val="center"/>
              <w:rPr>
                <w:rFonts w:ascii="RussianRail G Pro" w:hAnsi="RussianRail G Pro"/>
                <w:sz w:val="8"/>
                <w:szCs w:val="8"/>
              </w:rPr>
            </w:pPr>
          </w:p>
        </w:tc>
      </w:tr>
    </w:tbl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015B80" w:rsidRDefault="00015B80" w:rsidP="00193258">
      <w:pPr>
        <w:spacing w:line="280" w:lineRule="exact"/>
        <w:jc w:val="center"/>
        <w:rPr>
          <w:sz w:val="28"/>
          <w:szCs w:val="28"/>
        </w:rPr>
      </w:pPr>
    </w:p>
    <w:p w:rsidR="00182D5E" w:rsidRDefault="00193258" w:rsidP="0019325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182D5E">
        <w:rPr>
          <w:sz w:val="28"/>
          <w:szCs w:val="28"/>
        </w:rPr>
        <w:t xml:space="preserve"> </w:t>
      </w:r>
      <w:r w:rsidR="00D43288">
        <w:rPr>
          <w:sz w:val="28"/>
          <w:szCs w:val="28"/>
        </w:rPr>
        <w:t>Евгений Иванович</w:t>
      </w:r>
      <w:r w:rsidR="00182D5E">
        <w:rPr>
          <w:sz w:val="28"/>
          <w:szCs w:val="28"/>
        </w:rPr>
        <w:t>!</w:t>
      </w:r>
    </w:p>
    <w:p w:rsidR="00182D5E" w:rsidRDefault="00182D5E" w:rsidP="00182D5E">
      <w:pPr>
        <w:rPr>
          <w:sz w:val="28"/>
          <w:szCs w:val="28"/>
        </w:rPr>
      </w:pPr>
    </w:p>
    <w:p w:rsidR="00AA115E" w:rsidRDefault="00BC1478" w:rsidP="00AA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2CA8">
        <w:rPr>
          <w:sz w:val="28"/>
          <w:szCs w:val="28"/>
        </w:rPr>
        <w:t xml:space="preserve">Минераловодской дистанцией пути для предотвращения случаев травмирования граждан от наезда подвижного состава производится установка предупреждающих </w:t>
      </w:r>
      <w:r>
        <w:rPr>
          <w:sz w:val="28"/>
          <w:szCs w:val="28"/>
        </w:rPr>
        <w:t>знаков на пешеходных переходах через железнодорожные пути</w:t>
      </w:r>
      <w:r w:rsidR="00AA115E">
        <w:rPr>
          <w:sz w:val="28"/>
          <w:szCs w:val="28"/>
        </w:rPr>
        <w:t>.</w:t>
      </w:r>
    </w:p>
    <w:p w:rsidR="00CF6C41" w:rsidRDefault="00BC1478" w:rsidP="00AA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F40F5">
        <w:rPr>
          <w:sz w:val="28"/>
          <w:szCs w:val="28"/>
        </w:rPr>
        <w:t xml:space="preserve">В границах города </w:t>
      </w:r>
      <w:r w:rsidR="00D43288">
        <w:rPr>
          <w:sz w:val="28"/>
          <w:szCs w:val="28"/>
        </w:rPr>
        <w:t>Кисловодск</w:t>
      </w:r>
      <w:r w:rsidR="00837F94">
        <w:rPr>
          <w:sz w:val="28"/>
          <w:szCs w:val="28"/>
        </w:rPr>
        <w:t>,</w:t>
      </w:r>
      <w:r w:rsidR="003F40F5">
        <w:rPr>
          <w:sz w:val="28"/>
          <w:szCs w:val="28"/>
        </w:rPr>
        <w:t xml:space="preserve"> систематически </w:t>
      </w:r>
      <w:r w:rsidR="00076B79">
        <w:rPr>
          <w:sz w:val="28"/>
          <w:szCs w:val="28"/>
        </w:rPr>
        <w:t>неизвестными</w:t>
      </w:r>
      <w:r w:rsidR="003F40F5">
        <w:rPr>
          <w:sz w:val="28"/>
          <w:szCs w:val="28"/>
        </w:rPr>
        <w:t xml:space="preserve"> лицами</w:t>
      </w:r>
      <w:r w:rsidR="00217605">
        <w:rPr>
          <w:sz w:val="28"/>
          <w:szCs w:val="28"/>
        </w:rPr>
        <w:t xml:space="preserve"> в нарушение п.10 раздела №4 «Правил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пути», утвержденные </w:t>
      </w:r>
      <w:r w:rsidR="000D41A8">
        <w:rPr>
          <w:sz w:val="28"/>
          <w:szCs w:val="28"/>
        </w:rPr>
        <w:t xml:space="preserve">Приказом Минтранса России от </w:t>
      </w:r>
      <w:r w:rsidR="00084367">
        <w:rPr>
          <w:sz w:val="28"/>
          <w:szCs w:val="28"/>
        </w:rPr>
        <w:t xml:space="preserve">27 января </w:t>
      </w:r>
      <w:r w:rsidR="000D41A8">
        <w:rPr>
          <w:sz w:val="28"/>
          <w:szCs w:val="28"/>
        </w:rPr>
        <w:t>20</w:t>
      </w:r>
      <w:r w:rsidR="00084367">
        <w:rPr>
          <w:sz w:val="28"/>
          <w:szCs w:val="28"/>
        </w:rPr>
        <w:t>22</w:t>
      </w:r>
      <w:r w:rsidR="000D41A8">
        <w:rPr>
          <w:sz w:val="28"/>
          <w:szCs w:val="28"/>
        </w:rPr>
        <w:t xml:space="preserve"> года №</w:t>
      </w:r>
      <w:r w:rsidR="00084367">
        <w:rPr>
          <w:sz w:val="28"/>
          <w:szCs w:val="28"/>
        </w:rPr>
        <w:t xml:space="preserve"> 20</w:t>
      </w:r>
      <w:r w:rsidR="00D43288">
        <w:rPr>
          <w:sz w:val="28"/>
          <w:szCs w:val="28"/>
        </w:rPr>
        <w:t>,</w:t>
      </w:r>
      <w:r w:rsidR="000D41A8">
        <w:rPr>
          <w:sz w:val="28"/>
          <w:szCs w:val="28"/>
        </w:rPr>
        <w:t xml:space="preserve"> </w:t>
      </w:r>
      <w:r w:rsidR="00837F94">
        <w:rPr>
          <w:sz w:val="28"/>
          <w:szCs w:val="28"/>
        </w:rPr>
        <w:t>приводятся в негодность предупреждающие и запрещающие знаки</w:t>
      </w:r>
      <w:r w:rsidR="00076B79">
        <w:rPr>
          <w:sz w:val="28"/>
          <w:szCs w:val="28"/>
        </w:rPr>
        <w:t>.</w:t>
      </w:r>
      <w:proofErr w:type="gramEnd"/>
    </w:p>
    <w:p w:rsidR="00BC1478" w:rsidRDefault="00CF6C41" w:rsidP="00AA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Просим Вас, используя средства массовой информации, довести до жителей города о недопустимости порчи имущества ОАО «РЖД».</w:t>
      </w:r>
    </w:p>
    <w:p w:rsidR="00AA115E" w:rsidRPr="00193258" w:rsidRDefault="00AA115E" w:rsidP="00AA115E">
      <w:pPr>
        <w:spacing w:line="276" w:lineRule="auto"/>
        <w:ind w:firstLine="567"/>
        <w:jc w:val="both"/>
        <w:rPr>
          <w:sz w:val="28"/>
          <w:szCs w:val="28"/>
        </w:rPr>
      </w:pPr>
    </w:p>
    <w:p w:rsidR="00193258" w:rsidRPr="00193258" w:rsidRDefault="00193258" w:rsidP="00193258">
      <w:pPr>
        <w:spacing w:line="276" w:lineRule="auto"/>
        <w:ind w:firstLine="567"/>
        <w:rPr>
          <w:sz w:val="28"/>
          <w:szCs w:val="28"/>
        </w:rPr>
      </w:pPr>
    </w:p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281774" w:rsidRDefault="00281774" w:rsidP="00182D5E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B9244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182D5E" w:rsidRDefault="00B92443" w:rsidP="00182D5E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дистанции пути                                                       </w:t>
      </w:r>
      <w:r w:rsidR="0028177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proofErr w:type="spellStart"/>
      <w:r w:rsidR="00281774">
        <w:rPr>
          <w:sz w:val="28"/>
          <w:szCs w:val="28"/>
        </w:rPr>
        <w:t>А.Р.Салимов</w:t>
      </w:r>
      <w:proofErr w:type="spellEnd"/>
    </w:p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182D5E" w:rsidRDefault="00182D5E" w:rsidP="00182D5E">
      <w:pPr>
        <w:spacing w:line="280" w:lineRule="exact"/>
        <w:rPr>
          <w:sz w:val="28"/>
          <w:szCs w:val="28"/>
        </w:rPr>
      </w:pPr>
    </w:p>
    <w:p w:rsidR="00182D5E" w:rsidRPr="00015B80" w:rsidRDefault="00015B80" w:rsidP="00015B80">
      <w:pPr>
        <w:spacing w:line="280" w:lineRule="exact"/>
        <w:rPr>
          <w:sz w:val="16"/>
          <w:szCs w:val="16"/>
        </w:rPr>
      </w:pPr>
      <w:r w:rsidRPr="00015B80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r w:rsidRPr="00015B80">
        <w:rPr>
          <w:sz w:val="16"/>
          <w:szCs w:val="16"/>
        </w:rPr>
        <w:t>Захарчук А.Ю.</w:t>
      </w:r>
    </w:p>
    <w:p w:rsidR="00C468FE" w:rsidRPr="00015B80" w:rsidRDefault="00466B9D">
      <w:pPr>
        <w:rPr>
          <w:sz w:val="16"/>
          <w:szCs w:val="16"/>
        </w:rPr>
      </w:pPr>
      <w:r w:rsidRPr="00015B80">
        <w:rPr>
          <w:sz w:val="16"/>
          <w:szCs w:val="16"/>
        </w:rPr>
        <w:t>Тел. 47-7-57.</w:t>
      </w:r>
    </w:p>
    <w:sectPr w:rsidR="00C468FE" w:rsidRPr="00015B80" w:rsidSect="00192C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D5E"/>
    <w:rsid w:val="00015B80"/>
    <w:rsid w:val="00060243"/>
    <w:rsid w:val="00076B79"/>
    <w:rsid w:val="00084367"/>
    <w:rsid w:val="000D41A8"/>
    <w:rsid w:val="00131ADF"/>
    <w:rsid w:val="00175801"/>
    <w:rsid w:val="00182D5E"/>
    <w:rsid w:val="00193258"/>
    <w:rsid w:val="001D0BAA"/>
    <w:rsid w:val="00217605"/>
    <w:rsid w:val="00254AD6"/>
    <w:rsid w:val="00281774"/>
    <w:rsid w:val="003C3C0C"/>
    <w:rsid w:val="003F40F5"/>
    <w:rsid w:val="00455EDE"/>
    <w:rsid w:val="00466B9D"/>
    <w:rsid w:val="00513F20"/>
    <w:rsid w:val="00562CA8"/>
    <w:rsid w:val="00644CB1"/>
    <w:rsid w:val="006C5005"/>
    <w:rsid w:val="00765B9B"/>
    <w:rsid w:val="007B41F5"/>
    <w:rsid w:val="007D0199"/>
    <w:rsid w:val="008025C9"/>
    <w:rsid w:val="00837F94"/>
    <w:rsid w:val="00AA115E"/>
    <w:rsid w:val="00AA1B97"/>
    <w:rsid w:val="00B92443"/>
    <w:rsid w:val="00BC1478"/>
    <w:rsid w:val="00BE45FE"/>
    <w:rsid w:val="00C468FE"/>
    <w:rsid w:val="00C609CC"/>
    <w:rsid w:val="00C6724F"/>
    <w:rsid w:val="00C733B9"/>
    <w:rsid w:val="00CC17E0"/>
    <w:rsid w:val="00CF6C41"/>
    <w:rsid w:val="00D1050C"/>
    <w:rsid w:val="00D43288"/>
    <w:rsid w:val="00D43A2A"/>
    <w:rsid w:val="00D8671A"/>
    <w:rsid w:val="00DD586D"/>
    <w:rsid w:val="00DE0F35"/>
    <w:rsid w:val="00E87FE9"/>
    <w:rsid w:val="00EA0FEB"/>
    <w:rsid w:val="00E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Лищенко Людмила Станиславовна</dc:creator>
  <cp:lastModifiedBy>pch10_ZaharchukAY</cp:lastModifiedBy>
  <cp:revision>2</cp:revision>
  <cp:lastPrinted>2015-07-02T05:26:00Z</cp:lastPrinted>
  <dcterms:created xsi:type="dcterms:W3CDTF">2023-02-16T10:33:00Z</dcterms:created>
  <dcterms:modified xsi:type="dcterms:W3CDTF">2023-02-16T10:33:00Z</dcterms:modified>
</cp:coreProperties>
</file>